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6B35F2CD" w:rsidR="0078274F" w:rsidRPr="00B4063A" w:rsidRDefault="005D397C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D9BF085" wp14:editId="718C6082">
            <wp:simplePos x="0" y="0"/>
            <wp:positionH relativeFrom="margin">
              <wp:posOffset>4770408</wp:posOffset>
            </wp:positionH>
            <wp:positionV relativeFrom="paragraph">
              <wp:posOffset>-444895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0B4909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3C502F5E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027A2E5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 w:rsidRPr="00B4063A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0B4909">
        <w:rPr>
          <w:rFonts w:asciiTheme="majorEastAsia" w:eastAsiaTheme="majorEastAsia" w:hAnsiTheme="majorEastAsia" w:cstheme="majorHAnsi" w:hint="eastAsia"/>
          <w:sz w:val="22"/>
        </w:rPr>
        <w:t>９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0B4909">
        <w:rPr>
          <w:rFonts w:asciiTheme="majorEastAsia" w:eastAsiaTheme="majorEastAsia" w:hAnsiTheme="majorEastAsia" w:cstheme="majorHAnsi" w:hint="eastAsia"/>
          <w:sz w:val="22"/>
        </w:rPr>
        <w:t>7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="000B4909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0B4909">
        <w:rPr>
          <w:rFonts w:asciiTheme="majorEastAsia" w:eastAsiaTheme="majorEastAsia" w:hAnsiTheme="majorEastAsia" w:cstheme="majorHAnsi" w:hint="eastAsia"/>
          <w:sz w:val="22"/>
        </w:rPr>
        <w:t>40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24EBB62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7C79D4CF" w:rsidR="00E67369" w:rsidRPr="00B4063A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</w:t>
      </w:r>
      <w:r w:rsidR="000B4909">
        <w:rPr>
          <w:rFonts w:asciiTheme="majorEastAsia" w:eastAsiaTheme="majorEastAsia" w:hAnsiTheme="majorEastAsia" w:cstheme="majorHAnsi" w:hint="eastAsia"/>
          <w:sz w:val="22"/>
        </w:rPr>
        <w:t>西井部長、柴尾部長、山本総括研究員、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F153A9" w:rsidRPr="00B4063A"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0B4909">
        <w:rPr>
          <w:rFonts w:asciiTheme="majorEastAsia" w:eastAsiaTheme="majorEastAsia" w:hAnsiTheme="majorEastAsia" w:cstheme="majorHAnsi" w:hint="eastAsia"/>
          <w:sz w:val="22"/>
        </w:rPr>
        <w:t>橘田主幹研究員、藤原主幹、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松本</w:t>
      </w:r>
      <w:r w:rsidR="002264E3" w:rsidRPr="00B4063A">
        <w:rPr>
          <w:rFonts w:asciiTheme="majorEastAsia" w:eastAsiaTheme="majorEastAsia" w:hAnsiTheme="majorEastAsia" w:cstheme="majorHAnsi" w:hint="eastAsia"/>
          <w:sz w:val="22"/>
        </w:rPr>
        <w:t>総括主査、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7F9C2D47" w14:textId="2581F56E" w:rsidR="00710EA4" w:rsidRDefault="00710EA4" w:rsidP="008822F3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42FC9816" w:rsid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771A90">
        <w:rPr>
          <w:rFonts w:asciiTheme="majorEastAsia" w:eastAsiaTheme="majorEastAsia" w:hAnsiTheme="majorEastAsia" w:cstheme="majorHAnsi" w:hint="eastAsia"/>
          <w:b/>
          <w:sz w:val="22"/>
        </w:rPr>
        <w:t>令和５年度９</w:t>
      </w:r>
      <w:r w:rsidR="000F53ED" w:rsidRPr="000F53ED">
        <w:rPr>
          <w:rFonts w:asciiTheme="majorEastAsia" w:eastAsiaTheme="majorEastAsia" w:hAnsiTheme="majorEastAsia" w:cstheme="majorHAnsi" w:hint="eastAsia"/>
          <w:b/>
          <w:sz w:val="22"/>
        </w:rPr>
        <w:t>月補正予算（案）について</w:t>
      </w:r>
    </w:p>
    <w:p w14:paraId="577D5FE2" w14:textId="1BE97BA6" w:rsidR="000F53ED" w:rsidRPr="00104293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104293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771A90">
        <w:rPr>
          <w:rFonts w:asciiTheme="majorEastAsia" w:eastAsiaTheme="majorEastAsia" w:hAnsiTheme="majorEastAsia" w:cstheme="majorHAnsi" w:hint="eastAsia"/>
          <w:sz w:val="22"/>
        </w:rPr>
        <w:t>令和５年度９</w:t>
      </w:r>
      <w:r w:rsidRPr="000F53ED">
        <w:rPr>
          <w:rFonts w:asciiTheme="majorEastAsia" w:eastAsiaTheme="majorEastAsia" w:hAnsiTheme="majorEastAsia" w:cstheme="majorHAnsi" w:hint="eastAsia"/>
          <w:sz w:val="22"/>
        </w:rPr>
        <w:t>月補正予算（案）</w:t>
      </w:r>
      <w:r w:rsidRPr="00104293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7FD446DA" w14:textId="77777777" w:rsidR="000F53ED" w:rsidRPr="00BB18DC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C7F86EA" w14:textId="399DAD0B" w:rsidR="007E57CE" w:rsidRDefault="007E57CE" w:rsidP="008F42C9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77777777" w:rsidR="00B54082" w:rsidRPr="00B54082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B54082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6BC8344B" w14:textId="2FE4A7CD" w:rsidR="00B54082" w:rsidRPr="00B54082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B54082">
        <w:rPr>
          <w:rFonts w:asciiTheme="majorEastAsia" w:eastAsiaTheme="majorEastAsia" w:hAnsiTheme="majorEastAsia" w:cstheme="majorHAnsi" w:hint="eastAsia"/>
          <w:sz w:val="22"/>
        </w:rPr>
        <w:t>１　令和５年７月度及び８月度月次報告（速報値）について</w:t>
      </w:r>
    </w:p>
    <w:p w14:paraId="7A8B1169" w14:textId="0A4C2EB2" w:rsidR="00B54082" w:rsidRPr="00B54082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B54082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C26296" w:rsidRPr="00C26296">
        <w:rPr>
          <w:rFonts w:asciiTheme="majorEastAsia" w:eastAsiaTheme="majorEastAsia" w:hAnsiTheme="majorEastAsia" w:cstheme="majorHAnsi" w:hint="eastAsia"/>
          <w:sz w:val="22"/>
        </w:rPr>
        <w:t>令和５年７月度及び８月度月次報告（速報値）に</w:t>
      </w:r>
      <w:r w:rsidRPr="00B54082">
        <w:rPr>
          <w:rFonts w:asciiTheme="majorEastAsia" w:eastAsiaTheme="majorEastAsia" w:hAnsiTheme="majorEastAsia" w:cstheme="majorHAnsi" w:hint="eastAsia"/>
          <w:sz w:val="22"/>
        </w:rPr>
        <w:t>ついて報告があった。</w:t>
      </w:r>
    </w:p>
    <w:p w14:paraId="066DB448" w14:textId="77777777" w:rsidR="00651769" w:rsidRDefault="00651769" w:rsidP="00C26296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448C1CE0" w14:textId="40227EF8" w:rsidR="00C26296" w:rsidRPr="00C26296" w:rsidRDefault="00C26296" w:rsidP="00C26296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 xml:space="preserve">２　</w:t>
      </w:r>
      <w:r w:rsidRPr="00C26296">
        <w:rPr>
          <w:rFonts w:asciiTheme="majorEastAsia" w:eastAsiaTheme="majorEastAsia" w:hAnsiTheme="majorEastAsia" w:cstheme="majorHAnsi" w:hint="eastAsia"/>
          <w:sz w:val="22"/>
        </w:rPr>
        <w:t>内部統制に関する事項について</w:t>
      </w:r>
    </w:p>
    <w:p w14:paraId="4E3C84DB" w14:textId="51096626" w:rsidR="00C26296" w:rsidRPr="00C26296" w:rsidRDefault="00C26296" w:rsidP="00C26296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C26296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A826BF" w:rsidRPr="00A826BF">
        <w:rPr>
          <w:rFonts w:asciiTheme="majorEastAsia" w:eastAsiaTheme="majorEastAsia" w:hAnsiTheme="majorEastAsia" w:cstheme="majorHAnsi" w:hint="eastAsia"/>
          <w:sz w:val="22"/>
        </w:rPr>
        <w:t>令和５年度 内部監査（上期）の実施及び内部統制モニタリング（令和５年度期央）の実施、文部科学省ガイドラインへの対応状況</w:t>
      </w:r>
      <w:r w:rsidRPr="00C26296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02C1AA57" w14:textId="77777777" w:rsidR="00C26296" w:rsidRPr="00C26296" w:rsidRDefault="00C26296" w:rsidP="00C26296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49975883" w14:textId="52581D71" w:rsidR="00E66549" w:rsidRPr="00651769" w:rsidRDefault="00E66549" w:rsidP="00651769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E66549" w:rsidRPr="00651769" w:rsidSect="00291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1B51" w14:textId="77777777" w:rsidR="0014271B" w:rsidRDefault="0014271B" w:rsidP="00DB348F">
      <w:r>
        <w:separator/>
      </w:r>
    </w:p>
  </w:endnote>
  <w:endnote w:type="continuationSeparator" w:id="0">
    <w:p w14:paraId="0A420BC1" w14:textId="77777777" w:rsidR="0014271B" w:rsidRDefault="0014271B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6D4E" w14:textId="77777777" w:rsidR="00A663E1" w:rsidRDefault="00A663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1678" w14:textId="77777777" w:rsidR="00A663E1" w:rsidRDefault="00A663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FE0F" w14:textId="77777777" w:rsidR="00A663E1" w:rsidRDefault="00A663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4B84" w14:textId="77777777" w:rsidR="0014271B" w:rsidRDefault="0014271B" w:rsidP="00DB348F">
      <w:r>
        <w:separator/>
      </w:r>
    </w:p>
  </w:footnote>
  <w:footnote w:type="continuationSeparator" w:id="0">
    <w:p w14:paraId="69DDB881" w14:textId="77777777" w:rsidR="0014271B" w:rsidRDefault="0014271B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0921" w14:textId="77777777" w:rsidR="00A663E1" w:rsidRDefault="00A663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E83E" w14:textId="77777777" w:rsidR="00A663E1" w:rsidRDefault="00A663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297C" w14:textId="77777777" w:rsidR="00A663E1" w:rsidRDefault="00A663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8D4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86323"/>
    <w:rsid w:val="00090915"/>
    <w:rsid w:val="00094165"/>
    <w:rsid w:val="000945DC"/>
    <w:rsid w:val="00094653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4245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1A27"/>
    <w:rsid w:val="0014271B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299"/>
    <w:rsid w:val="001E23E9"/>
    <w:rsid w:val="001E27CC"/>
    <w:rsid w:val="001E3573"/>
    <w:rsid w:val="001E3F50"/>
    <w:rsid w:val="001E44D3"/>
    <w:rsid w:val="001E4CFC"/>
    <w:rsid w:val="001E51D9"/>
    <w:rsid w:val="001E5935"/>
    <w:rsid w:val="001E5FBA"/>
    <w:rsid w:val="001E7593"/>
    <w:rsid w:val="001F09F3"/>
    <w:rsid w:val="001F335E"/>
    <w:rsid w:val="001F5F87"/>
    <w:rsid w:val="001F7325"/>
    <w:rsid w:val="0020023B"/>
    <w:rsid w:val="002004FC"/>
    <w:rsid w:val="00200BE5"/>
    <w:rsid w:val="00201619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B60"/>
    <w:rsid w:val="00276C9B"/>
    <w:rsid w:val="00277405"/>
    <w:rsid w:val="0027747B"/>
    <w:rsid w:val="00277752"/>
    <w:rsid w:val="00277FCD"/>
    <w:rsid w:val="00280113"/>
    <w:rsid w:val="00281F84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0CF1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372"/>
    <w:rsid w:val="0041672F"/>
    <w:rsid w:val="004179BA"/>
    <w:rsid w:val="004201B5"/>
    <w:rsid w:val="00420373"/>
    <w:rsid w:val="00421ED5"/>
    <w:rsid w:val="00430255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1143"/>
    <w:rsid w:val="004D14FD"/>
    <w:rsid w:val="004D2402"/>
    <w:rsid w:val="004D35C7"/>
    <w:rsid w:val="004D4B63"/>
    <w:rsid w:val="004D4D3E"/>
    <w:rsid w:val="004D50FC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4DF"/>
    <w:rsid w:val="0050775E"/>
    <w:rsid w:val="005104E4"/>
    <w:rsid w:val="005120CF"/>
    <w:rsid w:val="0051286F"/>
    <w:rsid w:val="00512DFA"/>
    <w:rsid w:val="00513509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611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6BBD"/>
    <w:rsid w:val="005572DF"/>
    <w:rsid w:val="005579BF"/>
    <w:rsid w:val="00561B84"/>
    <w:rsid w:val="00564B35"/>
    <w:rsid w:val="00566954"/>
    <w:rsid w:val="00567BDC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6CDB"/>
    <w:rsid w:val="005C7E09"/>
    <w:rsid w:val="005D1212"/>
    <w:rsid w:val="005D1AA5"/>
    <w:rsid w:val="005D20E2"/>
    <w:rsid w:val="005D29F9"/>
    <w:rsid w:val="005D2E9F"/>
    <w:rsid w:val="005D397C"/>
    <w:rsid w:val="005D3B94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7DC3"/>
    <w:rsid w:val="006301EB"/>
    <w:rsid w:val="00630283"/>
    <w:rsid w:val="00632491"/>
    <w:rsid w:val="006350D9"/>
    <w:rsid w:val="0063618E"/>
    <w:rsid w:val="006369C6"/>
    <w:rsid w:val="00636B57"/>
    <w:rsid w:val="00642229"/>
    <w:rsid w:val="00642947"/>
    <w:rsid w:val="00643078"/>
    <w:rsid w:val="006437F9"/>
    <w:rsid w:val="00646E32"/>
    <w:rsid w:val="006510AB"/>
    <w:rsid w:val="00651769"/>
    <w:rsid w:val="00651825"/>
    <w:rsid w:val="0065270D"/>
    <w:rsid w:val="006543C5"/>
    <w:rsid w:val="00660DF4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B0365"/>
    <w:rsid w:val="006B08F1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31AB"/>
    <w:rsid w:val="00754A9C"/>
    <w:rsid w:val="00754C33"/>
    <w:rsid w:val="0075594C"/>
    <w:rsid w:val="0075624F"/>
    <w:rsid w:val="00756B34"/>
    <w:rsid w:val="00760682"/>
    <w:rsid w:val="007615A4"/>
    <w:rsid w:val="00763343"/>
    <w:rsid w:val="007643E3"/>
    <w:rsid w:val="00766E38"/>
    <w:rsid w:val="007674D4"/>
    <w:rsid w:val="00767D4B"/>
    <w:rsid w:val="00770865"/>
    <w:rsid w:val="00771A90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58A4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59D4"/>
    <w:rsid w:val="007A648C"/>
    <w:rsid w:val="007A6923"/>
    <w:rsid w:val="007A6A33"/>
    <w:rsid w:val="007A7520"/>
    <w:rsid w:val="007B0992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F1A"/>
    <w:rsid w:val="008D33EA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1D4"/>
    <w:rsid w:val="008F3EF6"/>
    <w:rsid w:val="008F42C9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2172"/>
    <w:rsid w:val="009249B6"/>
    <w:rsid w:val="00926303"/>
    <w:rsid w:val="0092682A"/>
    <w:rsid w:val="00926AA6"/>
    <w:rsid w:val="00927992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646B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63E1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26BF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7640"/>
    <w:rsid w:val="00AA781F"/>
    <w:rsid w:val="00AB1788"/>
    <w:rsid w:val="00AB1AAF"/>
    <w:rsid w:val="00AB2A60"/>
    <w:rsid w:val="00AB422E"/>
    <w:rsid w:val="00AB582B"/>
    <w:rsid w:val="00AC0200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392A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72F8"/>
    <w:rsid w:val="00B0254C"/>
    <w:rsid w:val="00B028CA"/>
    <w:rsid w:val="00B03DD6"/>
    <w:rsid w:val="00B040A9"/>
    <w:rsid w:val="00B05BF7"/>
    <w:rsid w:val="00B077EE"/>
    <w:rsid w:val="00B107A1"/>
    <w:rsid w:val="00B11766"/>
    <w:rsid w:val="00B11B96"/>
    <w:rsid w:val="00B11D08"/>
    <w:rsid w:val="00B12175"/>
    <w:rsid w:val="00B12D09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063A"/>
    <w:rsid w:val="00B41491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4082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3687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1C2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25"/>
    <w:rsid w:val="00C2774D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02A8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CF6C48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393"/>
    <w:rsid w:val="00D4784A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2A6"/>
    <w:rsid w:val="00D964AD"/>
    <w:rsid w:val="00D96A6D"/>
    <w:rsid w:val="00D97570"/>
    <w:rsid w:val="00D97870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BDC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43EC"/>
    <w:rsid w:val="00E24F70"/>
    <w:rsid w:val="00E25126"/>
    <w:rsid w:val="00E276A9"/>
    <w:rsid w:val="00E277A4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7107"/>
    <w:rsid w:val="00E579E1"/>
    <w:rsid w:val="00E57E01"/>
    <w:rsid w:val="00E60736"/>
    <w:rsid w:val="00E6338D"/>
    <w:rsid w:val="00E639B6"/>
    <w:rsid w:val="00E63CB7"/>
    <w:rsid w:val="00E6469F"/>
    <w:rsid w:val="00E65928"/>
    <w:rsid w:val="00E66549"/>
    <w:rsid w:val="00E67369"/>
    <w:rsid w:val="00E67B45"/>
    <w:rsid w:val="00E7001A"/>
    <w:rsid w:val="00E70063"/>
    <w:rsid w:val="00E7238A"/>
    <w:rsid w:val="00E73FE6"/>
    <w:rsid w:val="00E75BBA"/>
    <w:rsid w:val="00E75DB7"/>
    <w:rsid w:val="00E76E34"/>
    <w:rsid w:val="00E76F2E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A3"/>
    <w:rsid w:val="00FC468C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699A-2921-4F2F-A070-23325BC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令和5年度第5回理事会議事録</dc:title>
  <dc:subject>令和5年度第5回理事会議事録</dc:subject>
  <dc:creator>おおさか環農水研</dc:creator>
  <cp:lastModifiedBy/>
  <cp:revision>1</cp:revision>
  <dcterms:created xsi:type="dcterms:W3CDTF">2023-10-11T02:06:00Z</dcterms:created>
  <dcterms:modified xsi:type="dcterms:W3CDTF">2023-10-11T02:06:00Z</dcterms:modified>
</cp:coreProperties>
</file>